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CA" w:rsidRPr="009243B8" w:rsidRDefault="00EC3FCA" w:rsidP="00EC3FC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 xml:space="preserve">Новосибирская область </w:t>
      </w: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243B8">
        <w:rPr>
          <w:rFonts w:ascii="Times New Roman" w:hAnsi="Times New Roman" w:cs="Times New Roman"/>
          <w:sz w:val="26"/>
          <w:szCs w:val="26"/>
        </w:rPr>
        <w:t>Купинский</w:t>
      </w:r>
      <w:proofErr w:type="spellEnd"/>
      <w:r w:rsidRPr="009243B8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>Д.Благовещенка</w:t>
      </w: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 xml:space="preserve">Глава Благовещенского сельсовета – </w:t>
      </w:r>
      <w:proofErr w:type="spellStart"/>
      <w:r w:rsidRPr="009243B8">
        <w:rPr>
          <w:rFonts w:ascii="Times New Roman" w:hAnsi="Times New Roman" w:cs="Times New Roman"/>
          <w:sz w:val="26"/>
          <w:szCs w:val="26"/>
        </w:rPr>
        <w:t>Шендрик</w:t>
      </w:r>
      <w:proofErr w:type="spellEnd"/>
      <w:r w:rsidRPr="009243B8">
        <w:rPr>
          <w:rFonts w:ascii="Times New Roman" w:hAnsi="Times New Roman" w:cs="Times New Roman"/>
          <w:sz w:val="26"/>
          <w:szCs w:val="26"/>
        </w:rPr>
        <w:t xml:space="preserve"> С.М.</w:t>
      </w: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>Площадь территории – 38226 га</w:t>
      </w: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>Населенных пунктов – 3</w:t>
      </w: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>Численность населения – 444 чел.</w:t>
      </w:r>
    </w:p>
    <w:p w:rsidR="00EC3FCA" w:rsidRPr="009243B8" w:rsidRDefault="00EC3FCA" w:rsidP="00EC3FC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>О проделанной работе за 2019 год и об итогах работы за последние пять лет с 2015- 2019 г.г.</w:t>
      </w: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 xml:space="preserve">На территории Благовещенского сельсовета зарегистрировано предприятий, организаций и учреждений, в том числе: КФХ – 1, школы – 1, СК-1, ДК – 1, библиотека – 1,ФАПов – 2, ФГУП Почта России-1, ПАО </w:t>
      </w:r>
      <w:proofErr w:type="spellStart"/>
      <w:r w:rsidRPr="009243B8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9243B8">
        <w:rPr>
          <w:rFonts w:ascii="Times New Roman" w:hAnsi="Times New Roman" w:cs="Times New Roman"/>
          <w:sz w:val="26"/>
          <w:szCs w:val="26"/>
        </w:rPr>
        <w:t xml:space="preserve"> – 1, детский сад -1, МУП ЖКХ Благовещенское -1,  пограничная застава – 1, магазины - 4</w:t>
      </w:r>
    </w:p>
    <w:p w:rsidR="00892A29" w:rsidRPr="009243B8" w:rsidRDefault="00892A29" w:rsidP="00892A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>Специализацией поселения является сельскохозяйственное производство. Данным видом деятельности занимается</w:t>
      </w:r>
      <w:proofErr w:type="gramStart"/>
      <w:r w:rsidRPr="009243B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9243B8">
        <w:rPr>
          <w:rFonts w:ascii="Times New Roman" w:hAnsi="Times New Roman" w:cs="Times New Roman"/>
          <w:sz w:val="26"/>
          <w:szCs w:val="26"/>
        </w:rPr>
        <w:t xml:space="preserve"> 1 –КФХ, 153 –ЛПХ.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>Во исполнение  вопросов местного значения поселения, администрацией проведена следующая работа.</w:t>
      </w:r>
    </w:p>
    <w:p w:rsidR="009243B8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Формирование, утверждение, исполнение бюджета поселения и </w:t>
      </w:r>
      <w:proofErr w:type="gramStart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контроль за</w:t>
      </w:r>
      <w:proofErr w:type="gramEnd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 его исполнением.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>Бюджет  Благовещенского  сельсовета на 201</w:t>
      </w:r>
      <w:r w:rsidRPr="009243B8">
        <w:rPr>
          <w:rFonts w:ascii="Times New Roman" w:hAnsi="Times New Roman" w:cs="Times New Roman"/>
          <w:sz w:val="26"/>
          <w:szCs w:val="26"/>
        </w:rPr>
        <w:t>9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год был принят своевременно с соблюдением регламента принятия бюджета и требований  действующего законодательства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убличные слушания, утверждение </w:t>
      </w:r>
      <w:r w:rsidRPr="009243B8">
        <w:rPr>
          <w:rFonts w:ascii="Times New Roman" w:hAnsi="Times New Roman" w:cs="Times New Roman"/>
          <w:sz w:val="26"/>
          <w:szCs w:val="26"/>
        </w:rPr>
        <w:t xml:space="preserve">прогноза 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 поселения, экспертиза бюджета). Контрольно-счётной комиссией 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Купинского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района была организована  ежеквартальная проверка исполнения местного бюджета (нарушений бюджетного законодательства не выявлено).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Установление, изменение и отмена местных налогов и сборов поселения.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изменениями законодательства  течении</w:t>
      </w:r>
      <w:r w:rsidRPr="009243B8">
        <w:rPr>
          <w:rFonts w:ascii="Times New Roman" w:hAnsi="Times New Roman" w:cs="Times New Roman"/>
          <w:sz w:val="26"/>
          <w:szCs w:val="26"/>
        </w:rPr>
        <w:t xml:space="preserve"> 2019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года были </w:t>
      </w:r>
      <w:r w:rsidRPr="009243B8">
        <w:rPr>
          <w:rFonts w:ascii="Times New Roman" w:hAnsi="Times New Roman" w:cs="Times New Roman"/>
          <w:sz w:val="26"/>
          <w:szCs w:val="26"/>
        </w:rPr>
        <w:t>приняты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 сроки уплаты налогов.  Сборы на территории поселения не устанавливались, ставки по  налогам не изменялись. </w:t>
      </w:r>
    </w:p>
    <w:p w:rsidR="00EC3FCA" w:rsidRPr="009243B8" w:rsidRDefault="00EC3FCA" w:rsidP="00EC3F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Владение, пользование и распоряжение </w:t>
      </w:r>
      <w:proofErr w:type="gramStart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имуществом</w:t>
      </w:r>
      <w:proofErr w:type="gramEnd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 находящемся в муниципальной собственности. 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 В течении года велась работа по оформлению  имущества в  собственность поселения  оформлены  в собственность </w:t>
      </w:r>
      <w:r w:rsidRPr="009243B8">
        <w:rPr>
          <w:rFonts w:ascii="Times New Roman" w:hAnsi="Times New Roman" w:cs="Times New Roman"/>
          <w:sz w:val="26"/>
          <w:szCs w:val="26"/>
        </w:rPr>
        <w:t xml:space="preserve">за 2019 год (здание </w:t>
      </w:r>
      <w:proofErr w:type="spellStart"/>
      <w:r w:rsidRPr="009243B8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Pr="009243B8">
        <w:rPr>
          <w:rFonts w:ascii="Times New Roman" w:hAnsi="Times New Roman" w:cs="Times New Roman"/>
          <w:sz w:val="26"/>
          <w:szCs w:val="26"/>
        </w:rPr>
        <w:t xml:space="preserve">,  интерната,  администрации, мемориал ВОВ,  памятник, земельные участки кладбища) за 2015-2019 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объекты ЖКХ (водозаборные скважины и 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водосети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 д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лаговещенка  и д.Петропавловка, земельные участки  и сооружения под здание Благовещенского КДЦ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Организация в границах поселения </w:t>
      </w:r>
      <w:proofErr w:type="spellStart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электро</w:t>
      </w:r>
      <w:proofErr w:type="spellEnd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-, тепл</w:t>
      </w:r>
      <w:proofErr w:type="gramStart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о-</w:t>
      </w:r>
      <w:proofErr w:type="gramEnd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газо</w:t>
      </w:r>
      <w:proofErr w:type="spellEnd"/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- и водоснабжения населения, снабжение населения топливом. 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В организации осуществляющие поставки услуг  такие как «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Энергосбыт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>» «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Гортоп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>» «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Горгаз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>» по требованию поставщиков своевременно  предоставляется запрашиваемая информация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 .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Теплоснабжение бюджетных учреждений и водоснабжение населения осуществляет МУП ЖКХ «Благовещенское». 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Содержание дорог общего пользования в границах поселения.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lastRenderedPageBreak/>
        <w:t>В течении  зимнего периода в д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лаговещенка д.Петропавловка   производится  отчистка улиц  Мира, Зеленая  , 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внутрипоселенческие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дороги содержались в нормативном состоянии. Оформлены дороги  по ул. Мира, </w:t>
      </w:r>
      <w:proofErr w:type="spellStart"/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ул</w:t>
      </w:r>
      <w:proofErr w:type="spellEnd"/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Зеленая  в собственность.  </w:t>
      </w:r>
    </w:p>
    <w:p w:rsidR="003201A1" w:rsidRDefault="00EC3FCA" w:rsidP="009243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Произведен ремонт 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внутрипоселковых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дорог 0,41 км. (41 т.р.)</w:t>
      </w:r>
      <w:r w:rsidR="009243B8" w:rsidRPr="00924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3B8" w:rsidRPr="009243B8" w:rsidRDefault="009243B8" w:rsidP="009243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 xml:space="preserve">Отремонтированы 6 перекрестков (уложены трубы и засыпаны шлаком).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Обеспечение малоимущих граждан, проживающих в поселении и нуждающихся в улучшении жилищных условий, создание условий для жилищного строительства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C3FCA" w:rsidRPr="009243B8" w:rsidRDefault="00EC3FCA" w:rsidP="00EC3F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>На учете в админист</w:t>
      </w:r>
      <w:r w:rsidR="00892A29" w:rsidRPr="009243B8">
        <w:rPr>
          <w:rFonts w:ascii="Times New Roman" w:eastAsia="Times New Roman" w:hAnsi="Times New Roman" w:cs="Times New Roman"/>
          <w:sz w:val="26"/>
          <w:szCs w:val="26"/>
        </w:rPr>
        <w:t>рации поселения состоит 32 семьи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92A29"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Пенсионеров  84</w:t>
      </w:r>
      <w:r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человек</w:t>
      </w:r>
      <w:r w:rsidR="00892A29"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>а, учащихся в школах – 57</w:t>
      </w:r>
      <w:r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</w:t>
      </w:r>
      <w:r w:rsidR="00892A29"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>еловек, детские сады посещают 10</w:t>
      </w:r>
      <w:r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детей. ,</w:t>
      </w:r>
      <w:r w:rsidR="00892A29"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  <w:r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тружеников </w:t>
      </w:r>
      <w:r w:rsidR="00892A29"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>тыла, 13   - ветерана  РФ, 28   - ветеранов   НСО  ; 7 -  многодетных  семей  28  -</w:t>
      </w:r>
      <w:r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>инвалидов</w:t>
      </w:r>
      <w:proofErr w:type="gramStart"/>
      <w:r w:rsidR="00892A29"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892A29"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892A29"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="00892A29"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>пекаемые 3; неблагополучных 2</w:t>
      </w:r>
      <w:r w:rsidRPr="009243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>В рамках реализации данного вопроса в админи</w:t>
      </w:r>
      <w:r w:rsidR="00892A29" w:rsidRPr="009243B8">
        <w:rPr>
          <w:rFonts w:ascii="Times New Roman" w:eastAsia="Times New Roman" w:hAnsi="Times New Roman" w:cs="Times New Roman"/>
          <w:sz w:val="26"/>
          <w:szCs w:val="26"/>
        </w:rPr>
        <w:t>страцию поселения в течени</w:t>
      </w:r>
      <w:proofErr w:type="gramStart"/>
      <w:r w:rsidR="00892A29" w:rsidRPr="009243B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="00892A29" w:rsidRPr="009243B8">
        <w:rPr>
          <w:rFonts w:ascii="Times New Roman" w:eastAsia="Times New Roman" w:hAnsi="Times New Roman" w:cs="Times New Roman"/>
          <w:sz w:val="26"/>
          <w:szCs w:val="26"/>
        </w:rPr>
        <w:t xml:space="preserve"> 2019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году гражданине   по  поставке  на учет в качестве нуждающихся в улучшении жилищных условий не обращались.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 Участие в профилактике терроризма и экстремизма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>.  Проявлений терроризма и экстремизма на территории поселения  за год не зарегистрировано. Нормативно правовая база по данному вопросу приводится в соответствие с действующим законодательством. Данный вопрос  регулярно освещается  в муниципальных средствах массовой информации газете «Муниципальные ведомости»</w:t>
      </w:r>
      <w:r w:rsidR="00892A29" w:rsidRPr="009243B8">
        <w:rPr>
          <w:rFonts w:ascii="Times New Roman" w:eastAsia="Times New Roman" w:hAnsi="Times New Roman" w:cs="Times New Roman"/>
          <w:sz w:val="26"/>
          <w:szCs w:val="26"/>
        </w:rPr>
        <w:t>, и на официальном сайте администрации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Участие в предупреждении и ликвидации последствий чрезвычайных ситуаций в границах поселения. 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поселения ЧП не зарегистрировано. Нормативно правовая база соответствует действующему законодательству.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 Обеспечение первичных мер пожарной безопасности.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Регулярно проводится работа с населением по инструктированию мерам пожарной безопасности.  В летний период особое внимание уделяется содержанию 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минеролирезованных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A29" w:rsidRPr="009243B8">
        <w:rPr>
          <w:rFonts w:ascii="Times New Roman" w:eastAsia="Times New Roman" w:hAnsi="Times New Roman" w:cs="Times New Roman"/>
          <w:sz w:val="26"/>
          <w:szCs w:val="26"/>
        </w:rPr>
        <w:t>полос,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которые  содержится в нормативном состоянии. Происходившие на территории поселения природные пожары  ликвидировались силами ДПД поселения.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Создание условий для обеспечения жителей поселения услугами связи, общественного питания, торговли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. На территории поселения услуги связи  предоставляет 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РУС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г. Купино операторы мобильной связи «МТС», «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Билайн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92A29" w:rsidRPr="009243B8">
        <w:rPr>
          <w:rFonts w:ascii="Times New Roman" w:eastAsia="Times New Roman" w:hAnsi="Times New Roman" w:cs="Times New Roman"/>
          <w:sz w:val="26"/>
          <w:szCs w:val="26"/>
        </w:rPr>
        <w:t>, «</w:t>
      </w:r>
      <w:proofErr w:type="spellStart"/>
      <w:r w:rsidR="00892A29" w:rsidRPr="009243B8">
        <w:rPr>
          <w:rFonts w:ascii="Times New Roman" w:eastAsia="Times New Roman" w:hAnsi="Times New Roman" w:cs="Times New Roman"/>
          <w:sz w:val="26"/>
          <w:szCs w:val="26"/>
        </w:rPr>
        <w:t>Ростелеком</w:t>
      </w:r>
      <w:proofErr w:type="spellEnd"/>
      <w:r w:rsidR="00892A29" w:rsidRPr="009243B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. Услуги общественного питания на территории поселения не предоставляются. На территории поселения произошло сокращение предприятий торговли с 6  до 3 торговых 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точек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 в которых имеется весь перечень товаров для организации  жизнедеятельности населения. </w:t>
      </w:r>
    </w:p>
    <w:p w:rsidR="00892A29" w:rsidRPr="009243B8" w:rsidRDefault="00892A29" w:rsidP="00892A2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Образование</w:t>
      </w:r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92A29" w:rsidRPr="009243B8" w:rsidRDefault="00892A29" w:rsidP="00892A29">
      <w:pPr>
        <w:spacing w:after="0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>В системе образование функционируют: 1 средняя общеобразовательная школа, 1 дошкольное учреждение.</w:t>
      </w:r>
    </w:p>
    <w:p w:rsidR="00892A29" w:rsidRPr="009243B8" w:rsidRDefault="00892A29" w:rsidP="00892A2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В МКОУ </w:t>
      </w:r>
      <w:proofErr w:type="gramStart"/>
      <w:r w:rsidRPr="009243B8">
        <w:rPr>
          <w:rFonts w:ascii="Times New Roman" w:eastAsia="Calibri" w:hAnsi="Times New Roman" w:cs="Times New Roman"/>
          <w:sz w:val="26"/>
          <w:szCs w:val="26"/>
        </w:rPr>
        <w:t>Благовещенской</w:t>
      </w:r>
      <w:proofErr w:type="gramEnd"/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 СОШ  обучается 57  учащихся. Педагогический и рабочий  состав 26 человек. В образовательных учреждениях Благовещенского  сельсовета организована работа 9 кружков и объединений.  На протяжении многих лет поддерживается тесная связь с пограничной заставой в д</w:t>
      </w:r>
      <w:proofErr w:type="gramStart"/>
      <w:r w:rsidRPr="009243B8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лаговещенка в направлении патриотического воспитания подрастающего поколения. В школе организован патриотический клуб  Юных Друзей Пограничников "Кадеты". Ежегодно в летнее время работает оздоровительный лагерь дневного пребывания детей. </w:t>
      </w:r>
    </w:p>
    <w:p w:rsidR="00892A29" w:rsidRPr="009243B8" w:rsidRDefault="00892A29" w:rsidP="00892A2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lastRenderedPageBreak/>
        <w:t>МКОУ Благовещенская СОШ осуществляет подвоз детей из д</w:t>
      </w:r>
      <w:proofErr w:type="gramStart"/>
      <w:r w:rsidRPr="009243B8">
        <w:rPr>
          <w:rFonts w:ascii="Times New Roman" w:eastAsia="Calibri" w:hAnsi="Times New Roman" w:cs="Times New Roman"/>
          <w:sz w:val="26"/>
          <w:szCs w:val="26"/>
        </w:rPr>
        <w:t>.П</w:t>
      </w:r>
      <w:proofErr w:type="gramEnd"/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етропавловка. За последние четыре года материально – техническая база учебного заведения, заметно улучшилась. </w:t>
      </w:r>
    </w:p>
    <w:p w:rsidR="00892A29" w:rsidRPr="009243B8" w:rsidRDefault="00892A29" w:rsidP="00892A2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>В 2018 году  в рамках программы «Школьное окно» установлены пластиковые окна, в 2019 году  выполнены работы по капитальному ремонту кровли нежилого здания Благовещенской СОШ</w:t>
      </w:r>
    </w:p>
    <w:p w:rsidR="003201A1" w:rsidRDefault="00892A29" w:rsidP="00892A2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>МКДОУ Благовещенский детский сад «</w:t>
      </w:r>
      <w:proofErr w:type="gramStart"/>
      <w:r w:rsidRPr="009243B8">
        <w:rPr>
          <w:rFonts w:ascii="Times New Roman" w:eastAsia="Calibri" w:hAnsi="Times New Roman" w:cs="Times New Roman"/>
          <w:sz w:val="26"/>
          <w:szCs w:val="26"/>
        </w:rPr>
        <w:t>Ягодка</w:t>
      </w:r>
      <w:proofErr w:type="gramEnd"/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» которое  посещают 10 детей. Педагогический и рабочий  состав 12 человек. В рамках программы «Школьное окно» установлены пластиковые окна, в 2016 году  здание детского сада обшито </w:t>
      </w:r>
      <w:proofErr w:type="spellStart"/>
      <w:r w:rsidRPr="009243B8">
        <w:rPr>
          <w:rFonts w:ascii="Times New Roman" w:eastAsia="Calibri" w:hAnsi="Times New Roman" w:cs="Times New Roman"/>
          <w:sz w:val="26"/>
          <w:szCs w:val="26"/>
        </w:rPr>
        <w:t>сайдингом</w:t>
      </w:r>
      <w:proofErr w:type="spellEnd"/>
      <w:r w:rsidRPr="009243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92A29" w:rsidRPr="009243B8" w:rsidRDefault="00892A29" w:rsidP="00892A2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>В 2019 году приобретена детская площадка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Организация библиотечного обслуживания населения.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 Данный вопрос решается с учетом спроса населения  на данный вид услуг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Создание условий для организации досуга и обеспечения жителей услугами культуры.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 На территории поселения функционируют  1 СДК и 1 клуб досуга в которых организован досуг всех слоев населения по интересам 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>кружки, спортивные секции). В 2018 году произведён ремонт  капитальный  Петропавловского клуба, заменены кровля  двери и окна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э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>лектропроводки,</w:t>
      </w:r>
      <w:r w:rsidR="009243B8" w:rsidRPr="0092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ремонт 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печиотопление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243B8" w:rsidRPr="0092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>подшив потолка ( 205 т.р.)</w:t>
      </w:r>
    </w:p>
    <w:p w:rsidR="003201A1" w:rsidRDefault="00EC3FCA" w:rsidP="009243B8">
      <w:pPr>
        <w:pStyle w:val="2"/>
        <w:spacing w:after="0" w:line="240" w:lineRule="auto"/>
        <w:ind w:left="0"/>
        <w:rPr>
          <w:sz w:val="26"/>
          <w:szCs w:val="26"/>
        </w:rPr>
      </w:pPr>
      <w:r w:rsidRPr="009243B8">
        <w:rPr>
          <w:sz w:val="26"/>
          <w:szCs w:val="26"/>
        </w:rPr>
        <w:t xml:space="preserve"> проведен ремонт комнаты ветеранов (30 т.р.)</w:t>
      </w:r>
      <w:proofErr w:type="gramStart"/>
      <w:r w:rsidRPr="009243B8">
        <w:rPr>
          <w:sz w:val="26"/>
          <w:szCs w:val="26"/>
        </w:rPr>
        <w:t xml:space="preserve"> ,</w:t>
      </w:r>
      <w:proofErr w:type="gramEnd"/>
      <w:r w:rsidRPr="009243B8">
        <w:rPr>
          <w:sz w:val="26"/>
          <w:szCs w:val="26"/>
        </w:rPr>
        <w:t xml:space="preserve"> В здании КДЦ установлена пожарная сигнализация (35 т.р.)</w:t>
      </w:r>
      <w:r w:rsidR="009243B8" w:rsidRPr="009243B8">
        <w:rPr>
          <w:sz w:val="26"/>
          <w:szCs w:val="26"/>
        </w:rPr>
        <w:t xml:space="preserve"> </w:t>
      </w:r>
    </w:p>
    <w:p w:rsidR="009243B8" w:rsidRPr="009243B8" w:rsidRDefault="009243B8" w:rsidP="009243B8">
      <w:pPr>
        <w:pStyle w:val="2"/>
        <w:spacing w:after="0" w:line="240" w:lineRule="auto"/>
        <w:ind w:left="0"/>
        <w:rPr>
          <w:sz w:val="26"/>
          <w:szCs w:val="26"/>
        </w:rPr>
      </w:pPr>
      <w:r w:rsidRPr="009243B8">
        <w:rPr>
          <w:sz w:val="26"/>
          <w:szCs w:val="26"/>
        </w:rPr>
        <w:t xml:space="preserve">В 2017-2018 году </w:t>
      </w:r>
      <w:proofErr w:type="gramStart"/>
      <w:r w:rsidRPr="009243B8">
        <w:rPr>
          <w:sz w:val="26"/>
          <w:szCs w:val="26"/>
        </w:rPr>
        <w:t>при</w:t>
      </w:r>
      <w:proofErr w:type="gramEnd"/>
      <w:r w:rsidRPr="009243B8">
        <w:rPr>
          <w:sz w:val="26"/>
          <w:szCs w:val="26"/>
        </w:rPr>
        <w:t xml:space="preserve"> </w:t>
      </w:r>
      <w:proofErr w:type="gramStart"/>
      <w:r w:rsidRPr="009243B8">
        <w:rPr>
          <w:sz w:val="26"/>
          <w:szCs w:val="26"/>
        </w:rPr>
        <w:t>поддержки</w:t>
      </w:r>
      <w:proofErr w:type="gramEnd"/>
      <w:r w:rsidRPr="009243B8">
        <w:rPr>
          <w:sz w:val="26"/>
          <w:szCs w:val="26"/>
        </w:rPr>
        <w:t xml:space="preserve"> партии Единая Россия проведен капитальный ремонт  Петропавловского клуба (отопительная система, установка пластиковых окон, дверей, замены крыши, обшито здание проф. листом). </w:t>
      </w:r>
    </w:p>
    <w:p w:rsidR="00EC3FCA" w:rsidRPr="009243B8" w:rsidRDefault="009243B8" w:rsidP="009243B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 xml:space="preserve">В 2019 году в Благовещенском КДЦ  проведен капитальный ремонт  системы отопления (областной бюджет 320000 руб., </w:t>
      </w:r>
      <w:proofErr w:type="spellStart"/>
      <w:r w:rsidRPr="009243B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9243B8">
        <w:rPr>
          <w:rFonts w:ascii="Times New Roman" w:hAnsi="Times New Roman" w:cs="Times New Roman"/>
          <w:sz w:val="26"/>
          <w:szCs w:val="26"/>
        </w:rPr>
        <w:t xml:space="preserve"> 70000 руб.), выполнены работы по капитальному ремонту кровли  здания, заменены входные и пожарные двери здания в количестве 7 шт</w:t>
      </w:r>
      <w:proofErr w:type="gramStart"/>
      <w:r w:rsidRPr="009243B8">
        <w:rPr>
          <w:rFonts w:ascii="Times New Roman" w:hAnsi="Times New Roman" w:cs="Times New Roman"/>
          <w:sz w:val="26"/>
          <w:szCs w:val="26"/>
        </w:rPr>
        <w:t>.(</w:t>
      </w:r>
      <w:proofErr w:type="spellStart"/>
      <w:proofErr w:type="gramEnd"/>
      <w:r w:rsidRPr="009243B8">
        <w:rPr>
          <w:rFonts w:ascii="Times New Roman" w:hAnsi="Times New Roman" w:cs="Times New Roman"/>
          <w:sz w:val="26"/>
          <w:szCs w:val="26"/>
        </w:rPr>
        <w:t>областнолй</w:t>
      </w:r>
      <w:proofErr w:type="spellEnd"/>
      <w:r w:rsidRPr="009243B8">
        <w:rPr>
          <w:rFonts w:ascii="Times New Roman" w:hAnsi="Times New Roman" w:cs="Times New Roman"/>
          <w:sz w:val="26"/>
          <w:szCs w:val="26"/>
        </w:rPr>
        <w:t xml:space="preserve"> бюджет 1800000 </w:t>
      </w:r>
      <w:proofErr w:type="spellStart"/>
      <w:r w:rsidRPr="009243B8">
        <w:rPr>
          <w:rFonts w:ascii="Times New Roman" w:hAnsi="Times New Roman" w:cs="Times New Roman"/>
          <w:sz w:val="26"/>
          <w:szCs w:val="26"/>
        </w:rPr>
        <w:t>руб.,местный</w:t>
      </w:r>
      <w:proofErr w:type="spellEnd"/>
      <w:r w:rsidRPr="009243B8">
        <w:rPr>
          <w:rFonts w:ascii="Times New Roman" w:hAnsi="Times New Roman" w:cs="Times New Roman"/>
          <w:sz w:val="26"/>
          <w:szCs w:val="26"/>
        </w:rPr>
        <w:t xml:space="preserve"> бюджет 90000 руб.),приобретены 17 пластиковых окон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Обеспечение условий для развития на территории поселения физической культуры организация проведения спортивных мероприятий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243B8" w:rsidRPr="009243B8" w:rsidRDefault="00EC3FCA" w:rsidP="009243B8">
      <w:pPr>
        <w:pStyle w:val="a3"/>
        <w:rPr>
          <w:rFonts w:eastAsia="Calibri"/>
          <w:color w:val="auto"/>
          <w:sz w:val="26"/>
          <w:szCs w:val="26"/>
        </w:rPr>
      </w:pPr>
      <w:r w:rsidRPr="003201A1">
        <w:rPr>
          <w:color w:val="auto"/>
          <w:sz w:val="26"/>
          <w:szCs w:val="26"/>
        </w:rPr>
        <w:t xml:space="preserve">   На базе клубов  имеются  комнаты со спорт инвентарем в которых зан</w:t>
      </w:r>
      <w:r w:rsidR="003201A1">
        <w:rPr>
          <w:color w:val="auto"/>
          <w:sz w:val="26"/>
          <w:szCs w:val="26"/>
        </w:rPr>
        <w:t>имаются как дети так и взрослые</w:t>
      </w:r>
      <w:r w:rsidRPr="003201A1">
        <w:rPr>
          <w:color w:val="auto"/>
          <w:sz w:val="26"/>
          <w:szCs w:val="26"/>
        </w:rPr>
        <w:t xml:space="preserve">, на территории д. Благовещенка  регулярно  проводятся спортивно-массовые мероприятия при финансовой поддержке бюджета поселения </w:t>
      </w:r>
      <w:r w:rsidR="009243B8" w:rsidRPr="003201A1">
        <w:rPr>
          <w:rFonts w:eastAsia="Calibri"/>
          <w:color w:val="auto"/>
          <w:sz w:val="26"/>
          <w:szCs w:val="26"/>
        </w:rPr>
        <w:t>За 2015-2019 г.  проводились  массовые  спортивные мероприятия в которых приняло участие около 50 человек</w:t>
      </w:r>
      <w:proofErr w:type="gramStart"/>
      <w:r w:rsidR="009243B8" w:rsidRPr="003201A1">
        <w:rPr>
          <w:rFonts w:eastAsia="Calibri"/>
          <w:color w:val="auto"/>
          <w:sz w:val="26"/>
          <w:szCs w:val="26"/>
        </w:rPr>
        <w:t xml:space="preserve"> .</w:t>
      </w:r>
      <w:proofErr w:type="gramEnd"/>
      <w:r w:rsidR="009243B8" w:rsidRPr="003201A1">
        <w:rPr>
          <w:rFonts w:eastAsia="Calibri"/>
          <w:color w:val="auto"/>
          <w:sz w:val="26"/>
          <w:szCs w:val="26"/>
        </w:rPr>
        <w:t xml:space="preserve"> Численность занимающихся в спортивных секциях составила 20 человек. Поселение принимает участие в сельских,  районных спортивных (зимних и летних) играх. На базе клубов  имеются  комнаты со спорт инвентарем в которых занимаются как </w:t>
      </w:r>
      <w:proofErr w:type="gramStart"/>
      <w:r w:rsidR="009243B8" w:rsidRPr="003201A1">
        <w:rPr>
          <w:rFonts w:eastAsia="Calibri"/>
          <w:color w:val="auto"/>
          <w:sz w:val="26"/>
          <w:szCs w:val="26"/>
        </w:rPr>
        <w:t>дети</w:t>
      </w:r>
      <w:proofErr w:type="gramEnd"/>
      <w:r w:rsidR="009243B8" w:rsidRPr="003201A1">
        <w:rPr>
          <w:rFonts w:eastAsia="Calibri"/>
          <w:color w:val="auto"/>
          <w:sz w:val="26"/>
          <w:szCs w:val="26"/>
        </w:rPr>
        <w:t xml:space="preserve"> так и взрослые. В поселен</w:t>
      </w:r>
      <w:r w:rsidR="009243B8" w:rsidRPr="009243B8">
        <w:rPr>
          <w:rFonts w:eastAsia="Calibri"/>
          <w:color w:val="auto"/>
          <w:sz w:val="26"/>
          <w:szCs w:val="26"/>
        </w:rPr>
        <w:t>ии действует:</w:t>
      </w:r>
    </w:p>
    <w:p w:rsidR="009243B8" w:rsidRPr="009243B8" w:rsidRDefault="009243B8" w:rsidP="009243B8">
      <w:pPr>
        <w:pStyle w:val="a3"/>
        <w:rPr>
          <w:rFonts w:eastAsia="Calibri"/>
          <w:color w:val="auto"/>
          <w:sz w:val="26"/>
          <w:szCs w:val="26"/>
        </w:rPr>
      </w:pPr>
      <w:r w:rsidRPr="009243B8">
        <w:rPr>
          <w:rFonts w:eastAsia="Calibri"/>
          <w:color w:val="auto"/>
          <w:sz w:val="26"/>
          <w:szCs w:val="26"/>
        </w:rPr>
        <w:t>- 1 спортивный зал (школьный),</w:t>
      </w:r>
    </w:p>
    <w:p w:rsidR="009243B8" w:rsidRPr="009243B8" w:rsidRDefault="009243B8" w:rsidP="009243B8">
      <w:pPr>
        <w:pStyle w:val="a3"/>
        <w:rPr>
          <w:rFonts w:eastAsia="Calibri"/>
          <w:color w:val="auto"/>
          <w:sz w:val="26"/>
          <w:szCs w:val="26"/>
        </w:rPr>
      </w:pPr>
      <w:r w:rsidRPr="009243B8">
        <w:rPr>
          <w:rFonts w:eastAsia="Calibri"/>
          <w:color w:val="auto"/>
          <w:sz w:val="26"/>
          <w:szCs w:val="26"/>
        </w:rPr>
        <w:t xml:space="preserve">- 2 спортивные площадки </w:t>
      </w:r>
    </w:p>
    <w:p w:rsidR="003201A1" w:rsidRDefault="009243B8" w:rsidP="009243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>- 1 хоккейная  коробка</w:t>
      </w:r>
      <w:r w:rsidRPr="00924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FCA" w:rsidRPr="009243B8" w:rsidRDefault="009243B8" w:rsidP="009243B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>В 2018 году  д</w:t>
      </w:r>
      <w:proofErr w:type="gramStart"/>
      <w:r w:rsidRPr="009243B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9243B8">
        <w:rPr>
          <w:rFonts w:ascii="Times New Roman" w:hAnsi="Times New Roman" w:cs="Times New Roman"/>
          <w:sz w:val="26"/>
          <w:szCs w:val="26"/>
        </w:rPr>
        <w:t>етропавловка установлена детская площадка</w:t>
      </w:r>
    </w:p>
    <w:p w:rsidR="009243B8" w:rsidRPr="009243B8" w:rsidRDefault="009243B8" w:rsidP="009243B8">
      <w:pPr>
        <w:pStyle w:val="a5"/>
        <w:spacing w:after="0"/>
        <w:rPr>
          <w:b/>
          <w:sz w:val="26"/>
          <w:szCs w:val="26"/>
        </w:rPr>
      </w:pPr>
      <w:r w:rsidRPr="009243B8">
        <w:rPr>
          <w:b/>
          <w:sz w:val="26"/>
          <w:szCs w:val="26"/>
        </w:rPr>
        <w:t>Жилищно-коммунальное хозяйство</w:t>
      </w:r>
    </w:p>
    <w:p w:rsidR="009243B8" w:rsidRPr="009243B8" w:rsidRDefault="009243B8" w:rsidP="009243B8">
      <w:pPr>
        <w:pStyle w:val="a5"/>
        <w:spacing w:after="0"/>
        <w:rPr>
          <w:sz w:val="26"/>
          <w:szCs w:val="26"/>
        </w:rPr>
      </w:pPr>
      <w:r w:rsidRPr="009243B8">
        <w:rPr>
          <w:sz w:val="26"/>
          <w:szCs w:val="26"/>
        </w:rPr>
        <w:t xml:space="preserve">  Общий размер жилого фонда  всех категорий домовладений составляет 10805,9 кв.м.,.  В 2013 году проведено   строительство модульного теплового пункта в д</w:t>
      </w:r>
      <w:proofErr w:type="gramStart"/>
      <w:r w:rsidRPr="009243B8">
        <w:rPr>
          <w:sz w:val="26"/>
          <w:szCs w:val="26"/>
        </w:rPr>
        <w:t>.Б</w:t>
      </w:r>
      <w:proofErr w:type="gramEnd"/>
      <w:r w:rsidRPr="009243B8">
        <w:rPr>
          <w:sz w:val="26"/>
          <w:szCs w:val="26"/>
        </w:rPr>
        <w:t>лаговещенка на твёрдом топливе установленной мощностью 1МВТ/час. (0,86 Гкал/час.)</w:t>
      </w:r>
    </w:p>
    <w:p w:rsidR="009243B8" w:rsidRPr="009243B8" w:rsidRDefault="009243B8" w:rsidP="009243B8">
      <w:pPr>
        <w:pStyle w:val="a5"/>
        <w:spacing w:after="0"/>
        <w:rPr>
          <w:sz w:val="26"/>
          <w:szCs w:val="26"/>
        </w:rPr>
      </w:pPr>
      <w:r w:rsidRPr="009243B8">
        <w:rPr>
          <w:sz w:val="26"/>
          <w:szCs w:val="26"/>
        </w:rPr>
        <w:t xml:space="preserve">Оказанием </w:t>
      </w:r>
      <w:proofErr w:type="spellStart"/>
      <w:proofErr w:type="gramStart"/>
      <w:r w:rsidRPr="009243B8">
        <w:rPr>
          <w:sz w:val="26"/>
          <w:szCs w:val="26"/>
        </w:rPr>
        <w:t>жилищно</w:t>
      </w:r>
      <w:proofErr w:type="spellEnd"/>
      <w:r w:rsidRPr="009243B8">
        <w:rPr>
          <w:sz w:val="26"/>
          <w:szCs w:val="26"/>
        </w:rPr>
        <w:t xml:space="preserve"> – коммунальных</w:t>
      </w:r>
      <w:proofErr w:type="gramEnd"/>
      <w:r w:rsidRPr="009243B8">
        <w:rPr>
          <w:sz w:val="26"/>
          <w:szCs w:val="26"/>
        </w:rPr>
        <w:t xml:space="preserve"> услуг занимается специализированное предприятие МУП ЖКХ Благовещенское. Так же оно обслуживает 1 котельную,  тепловые сети </w:t>
      </w:r>
      <w:r w:rsidRPr="009243B8">
        <w:rPr>
          <w:sz w:val="26"/>
          <w:szCs w:val="26"/>
        </w:rPr>
        <w:lastRenderedPageBreak/>
        <w:t>протяженностью 871,2 м. , водопроводные сети протяженностью 7,9 км. в д</w:t>
      </w:r>
      <w:proofErr w:type="gramStart"/>
      <w:r w:rsidRPr="009243B8">
        <w:rPr>
          <w:sz w:val="26"/>
          <w:szCs w:val="26"/>
        </w:rPr>
        <w:t>.Б</w:t>
      </w:r>
      <w:proofErr w:type="gramEnd"/>
      <w:r w:rsidRPr="009243B8">
        <w:rPr>
          <w:sz w:val="26"/>
          <w:szCs w:val="26"/>
        </w:rPr>
        <w:t>лаговещенка и д.Петропавловка две водозаборные скважины удельный вес ветхих тепловых сетей составляет 0 %, так как проведена модернизация тепловых сетей,  водопроводных сетей –  95% процентов.</w:t>
      </w:r>
    </w:p>
    <w:p w:rsidR="009243B8" w:rsidRPr="009243B8" w:rsidRDefault="009243B8" w:rsidP="009243B8">
      <w:pPr>
        <w:pStyle w:val="a5"/>
        <w:spacing w:after="0"/>
        <w:rPr>
          <w:sz w:val="26"/>
          <w:szCs w:val="26"/>
        </w:rPr>
      </w:pPr>
      <w:r w:rsidRPr="009243B8">
        <w:rPr>
          <w:sz w:val="26"/>
          <w:szCs w:val="26"/>
        </w:rPr>
        <w:t>В 2016 году проведена реконструкция буровой скважины (установка глубинного насоса и замена 40 метров водопровода) в д</w:t>
      </w:r>
      <w:proofErr w:type="gramStart"/>
      <w:r w:rsidRPr="009243B8">
        <w:rPr>
          <w:sz w:val="26"/>
          <w:szCs w:val="26"/>
        </w:rPr>
        <w:t>.П</w:t>
      </w:r>
      <w:proofErr w:type="gramEnd"/>
      <w:r w:rsidRPr="009243B8">
        <w:rPr>
          <w:sz w:val="26"/>
          <w:szCs w:val="26"/>
        </w:rPr>
        <w:t>етропавловка.</w:t>
      </w:r>
    </w:p>
    <w:p w:rsidR="009243B8" w:rsidRPr="009243B8" w:rsidRDefault="009243B8" w:rsidP="009243B8">
      <w:pPr>
        <w:pStyle w:val="a5"/>
        <w:spacing w:after="0"/>
        <w:rPr>
          <w:sz w:val="26"/>
          <w:szCs w:val="26"/>
        </w:rPr>
      </w:pPr>
      <w:r w:rsidRPr="009243B8">
        <w:rPr>
          <w:sz w:val="26"/>
          <w:szCs w:val="26"/>
        </w:rPr>
        <w:t xml:space="preserve">Частично жилищную проблему позволяет решить федеральная целевая  программа «Устойчивое развитие сельских территорий на 2014-2017 г и плановый период 2020 г» в 2017 году 1 семья получила денежные средства на строительство дома. В 2016  году 1 семья  получила средства для улучшения жилищных условий.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Формирование архивных фондов поселения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>В течени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года администрацией поселения велась работа по формированию архивных фондов.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Организация благоустройства и озеленения территории.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>Ликвидация несанкционированной свалки д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>лаговещенка (11 т.р.)</w:t>
      </w:r>
    </w:p>
    <w:p w:rsidR="009243B8" w:rsidRPr="009243B8" w:rsidRDefault="00EC3FCA" w:rsidP="009243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Замена кровли здания администрации (170 т.р.), в д. Петропавловка посажена аллея памяти, </w:t>
      </w:r>
      <w:r w:rsidR="009243B8" w:rsidRPr="009243B8">
        <w:rPr>
          <w:rFonts w:ascii="Times New Roman" w:hAnsi="Times New Roman" w:cs="Times New Roman"/>
          <w:sz w:val="26"/>
          <w:szCs w:val="26"/>
        </w:rPr>
        <w:t>В период 2015-2019 г.г. на территории Благовещенского сельсовета (возле здания администрации и ДК) было отремонтировано и покрашено ограждение, выпилены старые деревья, на клумбы завезли свежую землю и посадили цветочную рассаду. Взамен старых деревьев посадили молодые сосенки. Возле залитой цементом подъездной площадки установили лавочку и урны.</w:t>
      </w:r>
    </w:p>
    <w:p w:rsidR="009243B8" w:rsidRPr="009243B8" w:rsidRDefault="009243B8" w:rsidP="009243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 xml:space="preserve">В 2016 году учащиеся и сотрудники школы </w:t>
      </w:r>
      <w:proofErr w:type="gramStart"/>
      <w:r w:rsidRPr="009243B8">
        <w:rPr>
          <w:rFonts w:ascii="Times New Roman" w:hAnsi="Times New Roman" w:cs="Times New Roman"/>
          <w:sz w:val="26"/>
          <w:szCs w:val="26"/>
        </w:rPr>
        <w:t>высадили 18 рябинок в честь воинов-земляков открыта</w:t>
      </w:r>
      <w:proofErr w:type="gramEnd"/>
      <w:r w:rsidRPr="009243B8">
        <w:rPr>
          <w:rFonts w:ascii="Times New Roman" w:hAnsi="Times New Roman" w:cs="Times New Roman"/>
          <w:sz w:val="26"/>
          <w:szCs w:val="26"/>
        </w:rPr>
        <w:t xml:space="preserve"> «Аллея памяти». В 2019 г.  д. Петропавловка открыта «Аллея памяти».</w:t>
      </w:r>
    </w:p>
    <w:p w:rsidR="00EC3FCA" w:rsidRPr="009243B8" w:rsidRDefault="009243B8" w:rsidP="009243B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>Ликвидация несанкционированной свалки д</w:t>
      </w:r>
      <w:proofErr w:type="gramStart"/>
      <w:r w:rsidRPr="009243B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9243B8">
        <w:rPr>
          <w:rFonts w:ascii="Times New Roman" w:hAnsi="Times New Roman" w:cs="Times New Roman"/>
          <w:sz w:val="26"/>
          <w:szCs w:val="26"/>
        </w:rPr>
        <w:t xml:space="preserve">лаговещенка,  в 2016-2018 г.г. проведен  ремонт здания администрации установлены пластиковые окна, обшито здание и накрыта крыша </w:t>
      </w:r>
      <w:proofErr w:type="spellStart"/>
      <w:r w:rsidRPr="009243B8">
        <w:rPr>
          <w:rFonts w:ascii="Times New Roman" w:hAnsi="Times New Roman" w:cs="Times New Roman"/>
          <w:sz w:val="26"/>
          <w:szCs w:val="26"/>
        </w:rPr>
        <w:t>профлистом</w:t>
      </w:r>
      <w:proofErr w:type="spellEnd"/>
      <w:r w:rsidRPr="009243B8">
        <w:rPr>
          <w:rFonts w:ascii="Times New Roman" w:hAnsi="Times New Roman" w:cs="Times New Roman"/>
          <w:sz w:val="26"/>
          <w:szCs w:val="26"/>
        </w:rPr>
        <w:t>, обшиты внутри здания  стены панелями, заменены двери.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Утверждение генерального плана поселения.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Установлены границы населенного пункта  Благовещенка Д.Петропавловка.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Организация освещения улиц.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Во всех населенных пунктах поселения имеется уличное освещение.   Приобретено 26 фонарей уличного освещения (91 т.р.) Обслуживанием светильников  занимается </w:t>
      </w:r>
      <w:proofErr w:type="spellStart"/>
      <w:r w:rsidRPr="009243B8">
        <w:rPr>
          <w:rFonts w:ascii="Times New Roman" w:eastAsia="Times New Roman" w:hAnsi="Times New Roman" w:cs="Times New Roman"/>
          <w:sz w:val="26"/>
          <w:szCs w:val="26"/>
        </w:rPr>
        <w:t>Купинский</w:t>
      </w:r>
      <w:proofErr w:type="spell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РЭС по договору.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Организация ритуальных услуг и содержание мест захоронения.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В весенне-летний  период силами 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волонтеров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а также граждан отбывающих наказание в виде исправительных работ организована уборка сельских кладбищ населённых пунктов поселения. Транспорт для вывоза мусора на безвозмездной основе был предоставлен гражданами и руководителями  КФХ.</w:t>
      </w:r>
    </w:p>
    <w:p w:rsidR="009243B8" w:rsidRPr="009243B8" w:rsidRDefault="00EC3FCA" w:rsidP="009243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>Сделано ограждение кладбищ в д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>етропавловка (52 т.р.), подготовлен материал для ограждения кладбища в д.Благовещенка (189 т.р.)</w:t>
      </w:r>
      <w:r w:rsidR="009243B8" w:rsidRPr="009243B8">
        <w:rPr>
          <w:rFonts w:ascii="Times New Roman" w:hAnsi="Times New Roman" w:cs="Times New Roman"/>
          <w:sz w:val="26"/>
          <w:szCs w:val="26"/>
        </w:rPr>
        <w:t xml:space="preserve"> В весенне-летний  период силами волонтеров и местных жителей организована уборка сельских кладбищ населённых пунктов поселения. Транспорт для вывоза мусора на безвозмездной основе был предоставлен гражданами и руководителями  КФХ.</w:t>
      </w:r>
    </w:p>
    <w:p w:rsidR="009243B8" w:rsidRPr="009243B8" w:rsidRDefault="009243B8" w:rsidP="009243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t>- в 2017 году произведено ограждения кладбища в д. Петропавловка за счет бюджета с участием местных жителей на безвозмездной основе;</w:t>
      </w:r>
    </w:p>
    <w:p w:rsidR="00EC3FCA" w:rsidRPr="009243B8" w:rsidRDefault="009243B8" w:rsidP="009243B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hAnsi="Times New Roman" w:cs="Times New Roman"/>
          <w:sz w:val="26"/>
          <w:szCs w:val="26"/>
        </w:rPr>
        <w:lastRenderedPageBreak/>
        <w:t>- в 2019 году ограждено кладбище в д. Благовещенка за счет финансовых сре</w:t>
      </w:r>
      <w:proofErr w:type="gramStart"/>
      <w:r w:rsidRPr="009243B8">
        <w:rPr>
          <w:rFonts w:ascii="Times New Roman" w:hAnsi="Times New Roman" w:cs="Times New Roman"/>
          <w:sz w:val="26"/>
          <w:szCs w:val="26"/>
        </w:rPr>
        <w:t>дств Бл</w:t>
      </w:r>
      <w:proofErr w:type="gramEnd"/>
      <w:r w:rsidRPr="009243B8">
        <w:rPr>
          <w:rFonts w:ascii="Times New Roman" w:hAnsi="Times New Roman" w:cs="Times New Roman"/>
          <w:sz w:val="26"/>
          <w:szCs w:val="26"/>
        </w:rPr>
        <w:t>аговещенского сельсовета с участием работников культуры и рабочих Благовещенского ЖКХ  на безвозмездной основе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Организация и осуществление мероприятий по гражданской обороне.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В течени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года нормативно правовая база по данному вопросу приводилась в соответствие с требованиями  действующего законодательства.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>Организация и осуществления мероприятий по работе с детьми и молодежью.</w:t>
      </w: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Данный вопрос является приоритетным на территории поселения.   В течени</w:t>
      </w:r>
      <w:proofErr w:type="gramStart"/>
      <w:r w:rsidRPr="009243B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года молодежь поселения принимала активное участие в поселенческих и районных мероприятиях. В поселении развивается волонтерское движение.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sz w:val="26"/>
          <w:szCs w:val="26"/>
        </w:rPr>
        <w:t xml:space="preserve">Осуществление первичного воинского учета. </w:t>
      </w:r>
    </w:p>
    <w:p w:rsidR="00EC3FCA" w:rsidRPr="009243B8" w:rsidRDefault="00EC3FCA" w:rsidP="00EC3F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sz w:val="26"/>
          <w:szCs w:val="26"/>
        </w:rPr>
        <w:t xml:space="preserve"> Данный вопрос решается в соответствии с действующим законодательством. На учете в органах местного самоуправления состоит 102 гр. прибывающих в запасе и 7 призывника.</w:t>
      </w:r>
    </w:p>
    <w:p w:rsidR="00892A29" w:rsidRPr="009243B8" w:rsidRDefault="00892A29" w:rsidP="00892A29">
      <w:pPr>
        <w:pStyle w:val="2"/>
        <w:spacing w:after="0" w:line="240" w:lineRule="auto"/>
        <w:ind w:left="0"/>
        <w:rPr>
          <w:b/>
          <w:sz w:val="26"/>
          <w:szCs w:val="26"/>
        </w:rPr>
      </w:pPr>
      <w:r w:rsidRPr="009243B8">
        <w:rPr>
          <w:b/>
          <w:sz w:val="26"/>
          <w:szCs w:val="26"/>
        </w:rPr>
        <w:t>Здравоохранения</w:t>
      </w:r>
    </w:p>
    <w:p w:rsidR="00892A29" w:rsidRPr="009243B8" w:rsidRDefault="00892A29" w:rsidP="00892A29">
      <w:pPr>
        <w:pStyle w:val="2"/>
        <w:spacing w:after="0" w:line="240" w:lineRule="auto"/>
        <w:ind w:left="0"/>
        <w:rPr>
          <w:rFonts w:eastAsia="Calibri"/>
          <w:sz w:val="26"/>
          <w:szCs w:val="26"/>
        </w:rPr>
      </w:pPr>
      <w:r w:rsidRPr="009243B8">
        <w:rPr>
          <w:rFonts w:eastAsia="Calibri"/>
          <w:sz w:val="26"/>
          <w:szCs w:val="26"/>
        </w:rPr>
        <w:t xml:space="preserve">На территории Благовещенского сельсовета действуют 2 </w:t>
      </w:r>
      <w:proofErr w:type="spellStart"/>
      <w:r w:rsidRPr="009243B8">
        <w:rPr>
          <w:rFonts w:eastAsia="Calibri"/>
          <w:sz w:val="26"/>
          <w:szCs w:val="26"/>
        </w:rPr>
        <w:t>фельдшерско</w:t>
      </w:r>
      <w:proofErr w:type="spellEnd"/>
      <w:r w:rsidRPr="009243B8">
        <w:rPr>
          <w:rFonts w:eastAsia="Calibri"/>
          <w:sz w:val="26"/>
          <w:szCs w:val="26"/>
        </w:rPr>
        <w:t xml:space="preserve"> - акушерских пункта расположенных в д</w:t>
      </w:r>
      <w:proofErr w:type="gramStart"/>
      <w:r w:rsidRPr="009243B8">
        <w:rPr>
          <w:rFonts w:eastAsia="Calibri"/>
          <w:sz w:val="26"/>
          <w:szCs w:val="26"/>
        </w:rPr>
        <w:t>.Б</w:t>
      </w:r>
      <w:proofErr w:type="gramEnd"/>
      <w:r w:rsidRPr="009243B8">
        <w:rPr>
          <w:rFonts w:eastAsia="Calibri"/>
          <w:sz w:val="26"/>
          <w:szCs w:val="26"/>
        </w:rPr>
        <w:t>лаговещенка, д.Петропавловка</w:t>
      </w:r>
    </w:p>
    <w:p w:rsidR="00EC3FCA" w:rsidRPr="009243B8" w:rsidRDefault="00892A29" w:rsidP="00892A2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Материально – техническое состояние лечебно </w:t>
      </w:r>
      <w:proofErr w:type="gramStart"/>
      <w:r w:rsidRPr="009243B8">
        <w:rPr>
          <w:rFonts w:ascii="Times New Roman" w:eastAsia="Calibri" w:hAnsi="Times New Roman" w:cs="Times New Roman"/>
          <w:sz w:val="26"/>
          <w:szCs w:val="26"/>
        </w:rPr>
        <w:t>–п</w:t>
      </w:r>
      <w:proofErr w:type="gramEnd"/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рофилактических учреждений улучшается. При поддержке депутата Законодательного Собрания НСО Александра </w:t>
      </w:r>
      <w:proofErr w:type="spellStart"/>
      <w:r w:rsidRPr="009243B8">
        <w:rPr>
          <w:rFonts w:ascii="Times New Roman" w:eastAsia="Calibri" w:hAnsi="Times New Roman" w:cs="Times New Roman"/>
          <w:sz w:val="26"/>
          <w:szCs w:val="26"/>
        </w:rPr>
        <w:t>Кулинича</w:t>
      </w:r>
      <w:proofErr w:type="spellEnd"/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, проведены текущие ремонты во всех </w:t>
      </w:r>
      <w:proofErr w:type="spellStart"/>
      <w:r w:rsidRPr="009243B8">
        <w:rPr>
          <w:rFonts w:ascii="Times New Roman" w:eastAsia="Calibri" w:hAnsi="Times New Roman" w:cs="Times New Roman"/>
          <w:sz w:val="26"/>
          <w:szCs w:val="26"/>
        </w:rPr>
        <w:t>ФАПах</w:t>
      </w:r>
      <w:proofErr w:type="spellEnd"/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.  В  2018 году в Благовещенском </w:t>
      </w:r>
      <w:proofErr w:type="spellStart"/>
      <w:r w:rsidRPr="009243B8">
        <w:rPr>
          <w:rFonts w:ascii="Times New Roman" w:eastAsia="Calibri" w:hAnsi="Times New Roman" w:cs="Times New Roman"/>
          <w:sz w:val="26"/>
          <w:szCs w:val="26"/>
        </w:rPr>
        <w:t>ФАПе</w:t>
      </w:r>
      <w:proofErr w:type="spellEnd"/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  установлены пластиковые окна, двери  и обшито здание </w:t>
      </w:r>
      <w:proofErr w:type="spellStart"/>
      <w:r w:rsidRPr="009243B8">
        <w:rPr>
          <w:rFonts w:ascii="Times New Roman" w:eastAsia="Calibri" w:hAnsi="Times New Roman" w:cs="Times New Roman"/>
          <w:sz w:val="26"/>
          <w:szCs w:val="26"/>
        </w:rPr>
        <w:t>профлистом</w:t>
      </w:r>
      <w:proofErr w:type="gramStart"/>
      <w:r w:rsidRPr="009243B8">
        <w:rPr>
          <w:rFonts w:ascii="Times New Roman" w:eastAsia="Calibri" w:hAnsi="Times New Roman" w:cs="Times New Roman"/>
          <w:sz w:val="26"/>
          <w:szCs w:val="26"/>
        </w:rPr>
        <w:t>.</w:t>
      </w:r>
      <w:r w:rsidR="00EC3FCA" w:rsidRPr="009243B8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="00EC3FCA" w:rsidRPr="009243B8">
        <w:rPr>
          <w:rFonts w:ascii="Times New Roman" w:eastAsia="Times New Roman" w:hAnsi="Times New Roman" w:cs="Times New Roman"/>
          <w:sz w:val="26"/>
          <w:szCs w:val="26"/>
        </w:rPr>
        <w:t>становлено</w:t>
      </w:r>
      <w:proofErr w:type="spellEnd"/>
      <w:r w:rsidR="00EC3FCA" w:rsidRPr="009243B8">
        <w:rPr>
          <w:rFonts w:ascii="Times New Roman" w:eastAsia="Times New Roman" w:hAnsi="Times New Roman" w:cs="Times New Roman"/>
          <w:sz w:val="26"/>
          <w:szCs w:val="26"/>
        </w:rPr>
        <w:t xml:space="preserve">  5 окон , 1 дверь , обшито здание </w:t>
      </w:r>
      <w:proofErr w:type="spellStart"/>
      <w:r w:rsidR="00EC3FCA" w:rsidRPr="009243B8">
        <w:rPr>
          <w:rFonts w:ascii="Times New Roman" w:eastAsia="Times New Roman" w:hAnsi="Times New Roman" w:cs="Times New Roman"/>
          <w:sz w:val="26"/>
          <w:szCs w:val="26"/>
        </w:rPr>
        <w:t>профлистом</w:t>
      </w:r>
      <w:proofErr w:type="spellEnd"/>
      <w:r w:rsidR="00EC3FCA" w:rsidRPr="009243B8">
        <w:rPr>
          <w:rFonts w:ascii="Times New Roman" w:eastAsia="Times New Roman" w:hAnsi="Times New Roman" w:cs="Times New Roman"/>
          <w:sz w:val="26"/>
          <w:szCs w:val="26"/>
        </w:rPr>
        <w:t xml:space="preserve"> в Благовещенском </w:t>
      </w:r>
      <w:proofErr w:type="spellStart"/>
      <w:r w:rsidR="00EC3FCA" w:rsidRPr="009243B8">
        <w:rPr>
          <w:rFonts w:ascii="Times New Roman" w:eastAsia="Times New Roman" w:hAnsi="Times New Roman" w:cs="Times New Roman"/>
          <w:sz w:val="26"/>
          <w:szCs w:val="26"/>
        </w:rPr>
        <w:t>ФАПе</w:t>
      </w:r>
      <w:proofErr w:type="spellEnd"/>
    </w:p>
    <w:p w:rsidR="00892A29" w:rsidRPr="009243B8" w:rsidRDefault="00EC3FCA" w:rsidP="00892A29">
      <w:pPr>
        <w:pStyle w:val="2"/>
        <w:spacing w:after="0" w:line="240" w:lineRule="auto"/>
        <w:ind w:left="0"/>
        <w:rPr>
          <w:rFonts w:eastAsia="Calibri"/>
          <w:sz w:val="26"/>
          <w:szCs w:val="26"/>
        </w:rPr>
      </w:pPr>
      <w:r w:rsidRPr="009243B8">
        <w:rPr>
          <w:color w:val="000000"/>
          <w:sz w:val="26"/>
          <w:szCs w:val="26"/>
        </w:rPr>
        <w:t>В администрации сельсовета работают общественные формирования: Территориальный Совет, Совет ветеранов, женсовет, Административная комиссия. Комиссии работают по планам и по мере необходимости.</w:t>
      </w:r>
      <w:r w:rsidR="00892A29" w:rsidRPr="009243B8">
        <w:rPr>
          <w:rFonts w:eastAsia="Calibri"/>
          <w:sz w:val="26"/>
          <w:szCs w:val="26"/>
        </w:rPr>
        <w:t xml:space="preserve"> Охват профилактического осмотра составляет 85 % от общего количества населения, подлежащего профессиональным осмотрам. Охват диспансерным наблюдением составил 65 %. План профилактических прививок выполнен на   90 %.</w:t>
      </w:r>
    </w:p>
    <w:p w:rsidR="00EC3FCA" w:rsidRPr="009243B8" w:rsidRDefault="009243B8" w:rsidP="00EC3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243B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Первичные ветеранские организации</w:t>
      </w:r>
    </w:p>
    <w:p w:rsidR="009243B8" w:rsidRPr="009243B8" w:rsidRDefault="009243B8" w:rsidP="009243B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>На территории Благовещенского сельсовета работает одна первичная ветеранская организация. Ее деятельность осуществляется в тесном сотрудничестве с администрацией. В состав организации входят пенсионеры, из них труженики тыла, ветераны труда РФ и НСО. Стало традицией поздравлять всех пенсионеров с Днем пожилых людей, каждому приобретаются памятные подарки.</w:t>
      </w:r>
    </w:p>
    <w:p w:rsidR="009243B8" w:rsidRPr="009243B8" w:rsidRDefault="009243B8" w:rsidP="009243B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 xml:space="preserve">Лидеры ветеранского движения принимают активное участие в общественной и спортивной жизни села. </w:t>
      </w:r>
    </w:p>
    <w:p w:rsidR="00EC3FCA" w:rsidRPr="009243B8" w:rsidRDefault="009243B8" w:rsidP="009243B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243B8">
        <w:rPr>
          <w:rFonts w:ascii="Times New Roman" w:eastAsia="Calibri" w:hAnsi="Times New Roman" w:cs="Times New Roman"/>
          <w:sz w:val="26"/>
          <w:szCs w:val="26"/>
        </w:rPr>
        <w:t>В 2018 году в д</w:t>
      </w:r>
      <w:proofErr w:type="gramStart"/>
      <w:r w:rsidRPr="009243B8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Pr="009243B8">
        <w:rPr>
          <w:rFonts w:ascii="Times New Roman" w:eastAsia="Calibri" w:hAnsi="Times New Roman" w:cs="Times New Roman"/>
          <w:sz w:val="26"/>
          <w:szCs w:val="26"/>
        </w:rPr>
        <w:t>лаговещенка в здании администрации была выделена комната для ветеранов где провели капитальный ремонт и была приобретена мебель</w:t>
      </w:r>
    </w:p>
    <w:sectPr w:rsidR="00EC3FCA" w:rsidRPr="009243B8" w:rsidSect="00EC3FCA">
      <w:pgSz w:w="11906" w:h="16838"/>
      <w:pgMar w:top="53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3FCA"/>
    <w:rsid w:val="003201A1"/>
    <w:rsid w:val="00892A29"/>
    <w:rsid w:val="009243B8"/>
    <w:rsid w:val="00EC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FCA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3FCA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5">
    <w:name w:val="Normal (Web)"/>
    <w:basedOn w:val="a"/>
    <w:uiPriority w:val="99"/>
    <w:rsid w:val="00EC3FCA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6">
    <w:name w:val="Intense Emphasis"/>
    <w:basedOn w:val="a0"/>
    <w:uiPriority w:val="21"/>
    <w:qFormat/>
    <w:rsid w:val="00EC3FCA"/>
    <w:rPr>
      <w:b/>
      <w:bCs/>
      <w:i/>
      <w:iCs/>
      <w:color w:val="4F81BD"/>
    </w:rPr>
  </w:style>
  <w:style w:type="paragraph" w:styleId="2">
    <w:name w:val="Body Text Indent 2"/>
    <w:basedOn w:val="a"/>
    <w:link w:val="20"/>
    <w:rsid w:val="00EC3FC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C3FC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3FC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3F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AF0C-2379-4890-9843-EA9768EE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2019-12-19T03:09:00Z</dcterms:created>
  <dcterms:modified xsi:type="dcterms:W3CDTF">2019-12-19T03:45:00Z</dcterms:modified>
</cp:coreProperties>
</file>